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49A" w:rsidRDefault="00E1649A" w:rsidP="00903C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bookmarkStart w:id="0" w:name="_GoBack"/>
      <w:bookmarkEnd w:id="0"/>
    </w:p>
    <w:p w:rsidR="00383F15" w:rsidRDefault="00383F15" w:rsidP="00383F15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C451B3">
        <w:rPr>
          <w:rFonts w:ascii="Arial" w:eastAsia="Times New Roman" w:hAnsi="Arial" w:cs="Times New Roman"/>
          <w:b/>
          <w:lang w:eastAsia="es-ES"/>
        </w:rPr>
        <w:t xml:space="preserve">Anexo </w:t>
      </w:r>
      <w:r>
        <w:rPr>
          <w:rFonts w:ascii="Arial" w:eastAsia="Times New Roman" w:hAnsi="Arial" w:cs="Times New Roman"/>
          <w:b/>
          <w:lang w:eastAsia="es-ES"/>
        </w:rPr>
        <w:t>2b</w:t>
      </w:r>
    </w:p>
    <w:p w:rsidR="00383F15" w:rsidRDefault="00383F15" w:rsidP="00383F15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:rsidR="00383F15" w:rsidRPr="00C451B3" w:rsidRDefault="00383F15" w:rsidP="00383F15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C451B3">
        <w:rPr>
          <w:rFonts w:ascii="Arial" w:eastAsia="Times New Roman" w:hAnsi="Arial" w:cs="Times New Roman"/>
          <w:b/>
          <w:lang w:eastAsia="es-ES"/>
        </w:rPr>
        <w:t xml:space="preserve">CARTA </w:t>
      </w:r>
      <w:r w:rsidR="00813ED5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Pr="00C451B3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:rsidR="00383F15" w:rsidRPr="00C451B3" w:rsidRDefault="00383F15" w:rsidP="00383F1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C451B3"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:rsidR="00383F15" w:rsidRPr="00C451B3" w:rsidRDefault="00383F15" w:rsidP="00383F15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:rsidR="00383F15" w:rsidRDefault="00383F15" w:rsidP="00383F15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:rsidR="00383F15" w:rsidRPr="00AB3106" w:rsidRDefault="00383F15" w:rsidP="00383F1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AB3106">
        <w:rPr>
          <w:rFonts w:ascii="Arial" w:eastAsia="Times New Roman" w:hAnsi="Arial" w:cs="Arial"/>
          <w:lang w:val="es-ES_tradnl" w:eastAsia="es-ES"/>
        </w:rPr>
        <w:t>FECHA</w:t>
      </w:r>
      <w:proofErr w:type="gramStart"/>
      <w:r w:rsidRPr="00AB3106">
        <w:rPr>
          <w:rFonts w:ascii="Arial" w:eastAsia="Times New Roman" w:hAnsi="Arial" w:cs="Arial"/>
          <w:lang w:val="es-ES_tradnl" w:eastAsia="es-ES"/>
        </w:rPr>
        <w:t>:_</w:t>
      </w:r>
      <w:proofErr w:type="gramEnd"/>
      <w:r w:rsidRPr="00AB3106">
        <w:rPr>
          <w:rFonts w:ascii="Arial" w:eastAsia="Times New Roman" w:hAnsi="Arial" w:cs="Arial"/>
          <w:lang w:val="es-ES_tradnl" w:eastAsia="es-ES"/>
        </w:rPr>
        <w:t>_________</w:t>
      </w:r>
    </w:p>
    <w:p w:rsidR="00383F15" w:rsidRPr="00AB3106" w:rsidRDefault="00383F15" w:rsidP="00383F15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:rsidR="00383F15" w:rsidRPr="00AB3106" w:rsidRDefault="00383F15" w:rsidP="00383F15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:rsidR="00383F15" w:rsidRPr="00AB3106" w:rsidRDefault="00383F15" w:rsidP="00383F15">
      <w:pPr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AB3106">
        <w:rPr>
          <w:rFonts w:ascii="Arial" w:eastAsia="Times New Roman" w:hAnsi="Arial" w:cs="Arial"/>
          <w:lang w:val="es-ES_tradnl" w:eastAsia="es-ES"/>
        </w:rPr>
        <w:t>DIRECCIÓN GENERAL DE RECURSOS MATERIALES</w:t>
      </w:r>
    </w:p>
    <w:p w:rsidR="00383F15" w:rsidRPr="00AB3106" w:rsidRDefault="00383F15" w:rsidP="00383F15">
      <w:pPr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AB3106">
        <w:rPr>
          <w:rFonts w:ascii="Arial" w:eastAsia="Times New Roman" w:hAnsi="Arial" w:cs="Arial"/>
          <w:lang w:val="es-ES_tradnl" w:eastAsia="es-ES"/>
        </w:rPr>
        <w:t>DE LA SUPREMA CORTE DE JUSTICIA DE LA NACIÓN</w:t>
      </w:r>
    </w:p>
    <w:p w:rsidR="00383F15" w:rsidRPr="00AB3106" w:rsidRDefault="00383F15" w:rsidP="00383F15">
      <w:pPr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AB3106">
        <w:rPr>
          <w:rFonts w:ascii="Arial" w:eastAsia="Times New Roman" w:hAnsi="Arial" w:cs="Arial"/>
          <w:lang w:val="es-ES_tradnl" w:eastAsia="es-ES"/>
        </w:rPr>
        <w:t>PRESENTE</w:t>
      </w:r>
    </w:p>
    <w:p w:rsidR="00383F15" w:rsidRPr="00AB3106" w:rsidRDefault="00383F15" w:rsidP="00383F15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:rsidR="00383F15" w:rsidRPr="00AB3106" w:rsidRDefault="00383F15" w:rsidP="00383F15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:rsidR="00383F15" w:rsidRPr="0062124D" w:rsidRDefault="00383F15" w:rsidP="00383F15">
      <w:pPr>
        <w:spacing w:after="0" w:line="36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62124D">
        <w:rPr>
          <w:rFonts w:ascii="Arial" w:eastAsia="Times New Roman" w:hAnsi="Arial" w:cs="Arial"/>
          <w:lang w:val="es-ES_tradnl" w:eastAsia="es-ES"/>
        </w:rPr>
        <w:t xml:space="preserve">(Nombre de la persona física o del representante legal de la empresa participante) actuando a nombre y representación de (Nombre de la empresa participante). Por medio del presente manifiesto bajo protesta de decir verdad y </w:t>
      </w:r>
      <w:r w:rsidRPr="00ED175E">
        <w:rPr>
          <w:rFonts w:ascii="Arial" w:eastAsia="Times New Roman" w:hAnsi="Arial" w:cs="Arial"/>
          <w:lang w:val="es-ES_tradnl" w:eastAsia="es-ES"/>
        </w:rPr>
        <w:t xml:space="preserve">apercibido en las penas en que incurren los que declaran falsamente ante autoridad distinta a la judicial </w:t>
      </w:r>
      <w:r w:rsidR="00D540CE" w:rsidRPr="00ED175E">
        <w:rPr>
          <w:rFonts w:ascii="Arial" w:eastAsia="Times New Roman" w:hAnsi="Arial" w:cs="Arial"/>
          <w:lang w:val="es-ES_tradnl" w:eastAsia="es-ES"/>
        </w:rPr>
        <w:t xml:space="preserve">que mi representada cumple con las normas nacionales e internacionales respecto de </w:t>
      </w:r>
      <w:r w:rsidR="00D540CE" w:rsidRPr="00ED175E">
        <w:rPr>
          <w:rFonts w:ascii="Arial" w:eastAsia="Times New Roman" w:hAnsi="Arial" w:cs="Arial"/>
          <w:lang w:eastAsia="es-ES"/>
        </w:rPr>
        <w:t xml:space="preserve">la contratación del servicio de </w:t>
      </w:r>
      <w:proofErr w:type="spellStart"/>
      <w:r w:rsidR="00D540CE" w:rsidRPr="00ED175E">
        <w:rPr>
          <w:rFonts w:ascii="Arial" w:eastAsia="Times New Roman" w:hAnsi="Arial" w:cs="Arial"/>
          <w:lang w:eastAsia="es-ES"/>
        </w:rPr>
        <w:t>videostreaming</w:t>
      </w:r>
      <w:proofErr w:type="spellEnd"/>
      <w:r w:rsidR="00D540CE" w:rsidRPr="00ED175E">
        <w:rPr>
          <w:rFonts w:ascii="Arial" w:eastAsia="Times New Roman" w:hAnsi="Arial" w:cs="Arial"/>
          <w:lang w:eastAsia="es-ES"/>
        </w:rPr>
        <w:t xml:space="preserve">, </w:t>
      </w:r>
      <w:r w:rsidR="00D540CE" w:rsidRPr="00ED175E">
        <w:rPr>
          <w:rFonts w:ascii="Arial" w:eastAsia="Times New Roman" w:hAnsi="Arial" w:cs="Arial"/>
          <w:lang w:val="es-ES_tradnl" w:eastAsia="es-ES"/>
        </w:rPr>
        <w:t xml:space="preserve">conforme </w:t>
      </w:r>
      <w:r w:rsidRPr="00ED175E">
        <w:rPr>
          <w:rFonts w:ascii="Arial" w:eastAsia="Times New Roman" w:hAnsi="Arial" w:cs="Arial"/>
          <w:lang w:val="es-ES_tradnl" w:eastAsia="es-ES"/>
        </w:rPr>
        <w:t>lo establece la Ley Federal sobre Metrología y Normalización y, demás disposiciones aplicables</w:t>
      </w:r>
      <w:r w:rsidRPr="0062124D">
        <w:rPr>
          <w:rFonts w:ascii="Arial" w:eastAsia="Times New Roman" w:hAnsi="Arial" w:cs="Arial"/>
          <w:lang w:val="es-ES_tradnl" w:eastAsia="es-ES"/>
        </w:rPr>
        <w:t>, según se indica a continuación:</w:t>
      </w:r>
    </w:p>
    <w:p w:rsidR="00383F15" w:rsidRPr="00AB3106" w:rsidRDefault="00383F15" w:rsidP="00383F15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:rsidR="00383F15" w:rsidRPr="00AB3106" w:rsidRDefault="00383F15" w:rsidP="00383F1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lang w:val="es-ES_tradnl"/>
        </w:rPr>
      </w:pPr>
      <w:r w:rsidRPr="00AB3106">
        <w:rPr>
          <w:rFonts w:ascii="Arial" w:eastAsia="Calibri" w:hAnsi="Arial" w:cs="Arial"/>
          <w:lang w:val="es-ES_tradnl"/>
        </w:rPr>
        <w:t>Normas Nacionales</w:t>
      </w:r>
    </w:p>
    <w:p w:rsidR="00383F15" w:rsidRPr="00AB3106" w:rsidRDefault="00383F15" w:rsidP="00383F15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:rsidR="00383F15" w:rsidRPr="00AB3106" w:rsidRDefault="00383F15" w:rsidP="00383F1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lang w:val="es-ES_tradnl"/>
        </w:rPr>
      </w:pPr>
      <w:r w:rsidRPr="00AB3106">
        <w:rPr>
          <w:rFonts w:ascii="Arial" w:eastAsia="Calibri" w:hAnsi="Arial" w:cs="Arial"/>
          <w:lang w:val="es-ES_tradnl"/>
        </w:rPr>
        <w:t>Normas Internacionales</w:t>
      </w:r>
    </w:p>
    <w:p w:rsidR="00383F15" w:rsidRPr="00AB3106" w:rsidRDefault="00383F15" w:rsidP="00383F15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:rsidR="00383F15" w:rsidRPr="00AB3106" w:rsidRDefault="00383F15" w:rsidP="00383F15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:rsidR="00383F15" w:rsidRDefault="00383F15" w:rsidP="00383F15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:rsidR="00383F15" w:rsidRDefault="00383F15" w:rsidP="00383F15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:rsidR="00383F15" w:rsidRPr="00AB3106" w:rsidRDefault="00383F15" w:rsidP="00383F15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  <w:r w:rsidRPr="00AB3106">
        <w:rPr>
          <w:rFonts w:ascii="Arial" w:eastAsia="Times New Roman" w:hAnsi="Arial" w:cs="Arial"/>
          <w:lang w:val="es-ES_tradnl" w:eastAsia="es-ES"/>
        </w:rPr>
        <w:t>ATENTAMENTE</w:t>
      </w:r>
    </w:p>
    <w:p w:rsidR="00383F15" w:rsidRPr="00AB3106" w:rsidRDefault="00383F15" w:rsidP="00383F15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:rsidR="00383F15" w:rsidRPr="00AB3106" w:rsidRDefault="00383F15" w:rsidP="00383F15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:rsidR="00383F15" w:rsidRPr="00AB3106" w:rsidRDefault="00383F15" w:rsidP="00383F15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:rsidR="00383F15" w:rsidRPr="00AB3106" w:rsidRDefault="00383F15" w:rsidP="00383F15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:rsidR="00383F15" w:rsidRPr="00AB3106" w:rsidRDefault="00383F15" w:rsidP="00383F15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  <w:r w:rsidRPr="00AB3106">
        <w:rPr>
          <w:rFonts w:ascii="Arial" w:eastAsia="Times New Roman" w:hAnsi="Arial" w:cs="Arial"/>
          <w:lang w:val="es-ES_tradnl" w:eastAsia="es-ES"/>
        </w:rPr>
        <w:t>Nombre y firma del representante legal</w:t>
      </w:r>
    </w:p>
    <w:p w:rsidR="00383F15" w:rsidRPr="00AB3106" w:rsidRDefault="00383F15" w:rsidP="00383F15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:rsidR="00383F15" w:rsidRPr="00AB3106" w:rsidRDefault="00383F15" w:rsidP="00383F15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:rsidR="00383F15" w:rsidRDefault="00383F15" w:rsidP="00383F15"/>
    <w:p w:rsidR="005576A2" w:rsidRDefault="005576A2" w:rsidP="00383F15">
      <w:pPr>
        <w:spacing w:after="0" w:line="240" w:lineRule="auto"/>
        <w:jc w:val="center"/>
      </w:pPr>
    </w:p>
    <w:sectPr w:rsidR="005576A2" w:rsidSect="00965F87">
      <w:headerReference w:type="default" r:id="rId7"/>
      <w:footerReference w:type="default" r:id="rId8"/>
      <w:pgSz w:w="12240" w:h="15840" w:code="1"/>
      <w:pgMar w:top="1052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2B0" w:rsidRDefault="00C932B0" w:rsidP="00903C19">
      <w:pPr>
        <w:spacing w:after="0" w:line="240" w:lineRule="auto"/>
      </w:pPr>
      <w:r>
        <w:separator/>
      </w:r>
    </w:p>
  </w:endnote>
  <w:endnote w:type="continuationSeparator" w:id="0">
    <w:p w:rsidR="00C932B0" w:rsidRDefault="00C932B0" w:rsidP="00903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E2" w:rsidRDefault="00C932B0" w:rsidP="009E5659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:rsidR="001106E2" w:rsidRPr="00B461A5" w:rsidRDefault="00164DDB" w:rsidP="009E5659">
    <w:pPr>
      <w:pStyle w:val="Piedepgina"/>
      <w:rPr>
        <w:rFonts w:ascii="Arial" w:hAnsi="Arial" w:cs="Arial"/>
        <w:sz w:val="12"/>
        <w:szCs w:val="12"/>
      </w:rPr>
    </w:pPr>
    <w:permStart w:id="2082298585" w:edGrp="everyone"/>
    <w:r>
      <w:rPr>
        <w:rFonts w:ascii="Arial" w:hAnsi="Arial" w:cs="Arial"/>
        <w:sz w:val="12"/>
        <w:szCs w:val="12"/>
      </w:rPr>
      <w:t>RÚBRICAS</w:t>
    </w:r>
  </w:p>
  <w:permEnd w:id="2082298585"/>
  <w:p w:rsidR="001106E2" w:rsidRPr="00EE6C90" w:rsidRDefault="00164DDB" w:rsidP="009E5659">
    <w:pPr>
      <w:pStyle w:val="Piedepgina"/>
      <w:ind w:right="15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t>DGRM-CPS-ANEXO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2B0" w:rsidRDefault="00C932B0" w:rsidP="00903C19">
      <w:pPr>
        <w:spacing w:after="0" w:line="240" w:lineRule="auto"/>
      </w:pPr>
      <w:r>
        <w:separator/>
      </w:r>
    </w:p>
  </w:footnote>
  <w:footnote w:type="continuationSeparator" w:id="0">
    <w:p w:rsidR="00C932B0" w:rsidRDefault="00C932B0" w:rsidP="00903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E2" w:rsidRPr="004B109F" w:rsidRDefault="005E46CE" w:rsidP="009E5659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189FBF31" wp14:editId="43768488">
          <wp:simplePos x="0" y="0"/>
          <wp:positionH relativeFrom="column">
            <wp:posOffset>-209550</wp:posOffset>
          </wp:positionH>
          <wp:positionV relativeFrom="paragraph">
            <wp:posOffset>194310</wp:posOffset>
          </wp:positionV>
          <wp:extent cx="1094740" cy="1137285"/>
          <wp:effectExtent l="0" t="0" r="0" b="571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740" cy="1137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4DDB" w:rsidRPr="004B109F">
      <w:rPr>
        <w:rFonts w:ascii="Arial Unicode MS" w:eastAsia="Arial Unicode MS" w:hAnsi="Arial Unicode MS" w:cs="Arial Unicode MS"/>
        <w:b/>
        <w:sz w:val="20"/>
        <w:szCs w:val="20"/>
      </w:rPr>
      <w:t>SUPREMA CORTE DE JUSTICIA DE LA NACIÓN</w:t>
    </w:r>
  </w:p>
  <w:p w:rsidR="001106E2" w:rsidRDefault="00E1649A" w:rsidP="009E5659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  <w:r w:rsidRPr="004B109F">
      <w:rPr>
        <w:rFonts w:ascii="Arial Unicode MS" w:eastAsia="Arial Unicode MS" w:hAnsi="Arial Unicode MS" w:cs="Arial Unicode MS"/>
        <w:b/>
        <w:sz w:val="20"/>
        <w:szCs w:val="20"/>
      </w:rPr>
      <w:t xml:space="preserve">DIRECCIÓN GENERAL DE </w:t>
    </w:r>
    <w:r>
      <w:rPr>
        <w:rFonts w:ascii="Arial Unicode MS" w:eastAsia="Arial Unicode MS" w:hAnsi="Arial Unicode MS" w:cs="Arial Unicode MS"/>
        <w:b/>
        <w:sz w:val="20"/>
        <w:szCs w:val="20"/>
      </w:rPr>
      <w:t>RECURSOS MATERIALES</w:t>
    </w:r>
    <w:r w:rsidRPr="004B109F">
      <w:rPr>
        <w:rFonts w:ascii="Arial Unicode MS" w:eastAsia="Arial Unicode MS" w:hAnsi="Arial Unicode MS" w:cs="Arial Unicode MS"/>
        <w:b/>
        <w:sz w:val="20"/>
        <w:szCs w:val="20"/>
      </w:rPr>
      <w:t xml:space="preserve"> </w:t>
    </w:r>
  </w:p>
  <w:p w:rsidR="005E46CE" w:rsidRPr="004B109F" w:rsidRDefault="005E46CE" w:rsidP="009E5659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  <w:p w:rsidR="00813ED5" w:rsidRPr="002B114F" w:rsidRDefault="00813ED5" w:rsidP="00813ED5">
    <w:pPr>
      <w:spacing w:after="0"/>
      <w:ind w:left="1560" w:right="-268"/>
      <w:jc w:val="center"/>
      <w:rPr>
        <w:rFonts w:ascii="Arial" w:eastAsia="Arial Unicode MS" w:hAnsi="Arial" w:cs="Arial"/>
        <w:b/>
      </w:rPr>
    </w:pPr>
    <w:permStart w:id="291599224" w:edGrp="everyone"/>
    <w:r w:rsidRPr="002B114F">
      <w:rPr>
        <w:rFonts w:ascii="Arial" w:eastAsia="Arial Unicode MS" w:hAnsi="Arial" w:cs="Arial"/>
        <w:b/>
      </w:rPr>
      <w:t>LICITACIÓN PÚBLICA NACIONAL LPN/SCJN/DGRM/00</w:t>
    </w:r>
    <w:r w:rsidR="00D540CE">
      <w:rPr>
        <w:rFonts w:ascii="Arial" w:eastAsia="Arial Unicode MS" w:hAnsi="Arial" w:cs="Arial"/>
        <w:b/>
      </w:rPr>
      <w:t>7</w:t>
    </w:r>
    <w:r w:rsidRPr="002B114F">
      <w:rPr>
        <w:rFonts w:ascii="Arial" w:eastAsia="Arial Unicode MS" w:hAnsi="Arial" w:cs="Arial"/>
        <w:b/>
      </w:rPr>
      <w:t>/2019</w:t>
    </w:r>
  </w:p>
  <w:p w:rsidR="00CE1C94" w:rsidRPr="00903C19" w:rsidRDefault="00D540CE" w:rsidP="00813ED5">
    <w:pPr>
      <w:spacing w:after="0"/>
      <w:ind w:left="1418" w:right="157"/>
      <w:jc w:val="center"/>
      <w:rPr>
        <w:rFonts w:ascii="Arial" w:eastAsia="Arial Unicode MS" w:hAnsi="Arial" w:cs="Arial"/>
        <w:b/>
        <w:sz w:val="20"/>
        <w:szCs w:val="20"/>
      </w:rPr>
    </w:pPr>
    <w:r w:rsidRPr="0016791A">
      <w:rPr>
        <w:rFonts w:ascii="Arial" w:eastAsia="Arial Unicode MS" w:hAnsi="Arial" w:cs="Arial"/>
        <w:b/>
        <w:noProof/>
        <w:lang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D9FFFC" wp14:editId="383E2005">
              <wp:simplePos x="0" y="0"/>
              <wp:positionH relativeFrom="column">
                <wp:posOffset>1433195</wp:posOffset>
              </wp:positionH>
              <wp:positionV relativeFrom="paragraph">
                <wp:posOffset>203200</wp:posOffset>
              </wp:positionV>
              <wp:extent cx="4655820" cy="7620"/>
              <wp:effectExtent l="0" t="0" r="30480" b="3048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4655820" cy="762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24CAD1B" id="Conector recto 6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85pt,16pt" to="479.4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" strokecolor="black [3213]">
              <v:stroke joinstyle="miter"/>
            </v:line>
          </w:pict>
        </mc:Fallback>
      </mc:AlternateContent>
    </w:r>
    <w:r w:rsidRPr="00D540CE">
      <w:rPr>
        <w:rFonts w:ascii="Arial" w:eastAsia="Arial Unicode MS" w:hAnsi="Arial" w:cs="Arial"/>
        <w:b/>
      </w:rPr>
      <w:t xml:space="preserve">CONTRATACIÓN DEL SERVICIO DE VIDEOSTREAMING </w:t>
    </w:r>
    <w:permEnd w:id="291599224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C19"/>
    <w:rsid w:val="000F42C5"/>
    <w:rsid w:val="00164DDB"/>
    <w:rsid w:val="001D21A7"/>
    <w:rsid w:val="002139A7"/>
    <w:rsid w:val="002171A2"/>
    <w:rsid w:val="00286DBE"/>
    <w:rsid w:val="002B0E02"/>
    <w:rsid w:val="002D658A"/>
    <w:rsid w:val="00383F15"/>
    <w:rsid w:val="003B3400"/>
    <w:rsid w:val="0049668D"/>
    <w:rsid w:val="004D04F3"/>
    <w:rsid w:val="005545BF"/>
    <w:rsid w:val="005576A2"/>
    <w:rsid w:val="005C2C98"/>
    <w:rsid w:val="005E46CE"/>
    <w:rsid w:val="007A690E"/>
    <w:rsid w:val="007E1382"/>
    <w:rsid w:val="00813ED5"/>
    <w:rsid w:val="00844DEE"/>
    <w:rsid w:val="008636EC"/>
    <w:rsid w:val="008752B8"/>
    <w:rsid w:val="00903C19"/>
    <w:rsid w:val="00986BD2"/>
    <w:rsid w:val="00A13824"/>
    <w:rsid w:val="00A152A7"/>
    <w:rsid w:val="00A35CD9"/>
    <w:rsid w:val="00A42B15"/>
    <w:rsid w:val="00A76F75"/>
    <w:rsid w:val="00A91739"/>
    <w:rsid w:val="00AB4457"/>
    <w:rsid w:val="00AC5877"/>
    <w:rsid w:val="00AE6592"/>
    <w:rsid w:val="00B07841"/>
    <w:rsid w:val="00BC60D4"/>
    <w:rsid w:val="00BD0186"/>
    <w:rsid w:val="00C11FC9"/>
    <w:rsid w:val="00C932B0"/>
    <w:rsid w:val="00C9709E"/>
    <w:rsid w:val="00CE1C94"/>
    <w:rsid w:val="00D540CE"/>
    <w:rsid w:val="00E13BA2"/>
    <w:rsid w:val="00E1649A"/>
    <w:rsid w:val="00E22BAA"/>
    <w:rsid w:val="00ED175E"/>
    <w:rsid w:val="00EF3A35"/>
    <w:rsid w:val="00F03B27"/>
    <w:rsid w:val="00FF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7AF0708-707D-4CC3-941D-B719F4469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3C1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03C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903C19"/>
  </w:style>
  <w:style w:type="paragraph" w:styleId="Piedepgina">
    <w:name w:val="footer"/>
    <w:basedOn w:val="Normal"/>
    <w:link w:val="PiedepginaCar"/>
    <w:unhideWhenUsed/>
    <w:rsid w:val="00903C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903C19"/>
  </w:style>
  <w:style w:type="character" w:styleId="Nmerodepgina">
    <w:name w:val="page number"/>
    <w:basedOn w:val="Fuentedeprrafopredeter"/>
    <w:rsid w:val="00903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138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YOLANDA CONCEPCION AVILA GUTIERREZ</dc:creator>
  <cp:keywords/>
  <dc:description/>
  <cp:lastModifiedBy>MIGUEL ANGEL ESQUINCA VILA</cp:lastModifiedBy>
  <cp:revision>15</cp:revision>
  <dcterms:created xsi:type="dcterms:W3CDTF">2019-08-12T17:15:00Z</dcterms:created>
  <dcterms:modified xsi:type="dcterms:W3CDTF">2019-10-02T00:16:00Z</dcterms:modified>
</cp:coreProperties>
</file>