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09F4A77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94D0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25A95DF" w14:textId="566076B8" w:rsidR="00E25171" w:rsidRPr="00283168" w:rsidRDefault="00C528FC" w:rsidP="00283168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1073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1073D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62045" w:rsidRPr="00C62045">
        <w:rPr>
          <w:rFonts w:ascii="Arial" w:hAnsi="Arial" w:cs="Arial"/>
          <w:b/>
          <w:bCs/>
          <w:snapToGrid w:val="0"/>
          <w:sz w:val="20"/>
          <w:szCs w:val="20"/>
          <w:lang w:val="es-ES"/>
        </w:rPr>
        <w:t>Rehabilitación de elementos arquitectónicos en la Casa de la Cultura Jurídica en Mérida, Yucatán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, en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01034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D01034">
        <w:rPr>
          <w:rFonts w:ascii="Arial" w:eastAsia="Times New Roman" w:hAnsi="Arial"/>
          <w:sz w:val="20"/>
          <w:szCs w:val="20"/>
          <w:lang w:val="es-ES" w:eastAsia="es-ES"/>
        </w:rPr>
        <w:t xml:space="preserve"> ubicado</w:t>
      </w:r>
      <w:bookmarkStart w:id="0" w:name="_Hlk165651919"/>
      <w:r w:rsidR="00283168">
        <w:rPr>
          <w:rFonts w:ascii="Arial" w:eastAsia="Times New Roman" w:hAnsi="Arial"/>
          <w:sz w:val="20"/>
          <w:szCs w:val="20"/>
          <w:lang w:val="es-ES" w:eastAsia="es-ES"/>
        </w:rPr>
        <w:t xml:space="preserve"> en</w:t>
      </w:r>
      <w:r w:rsidR="001207A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207A6">
        <w:rPr>
          <w:rFonts w:ascii="Arial" w:hAnsi="Arial" w:cs="Arial"/>
          <w:sz w:val="20"/>
          <w:szCs w:val="20"/>
          <w:lang w:eastAsia="es-MX"/>
        </w:rPr>
        <w:t xml:space="preserve">la 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>Casa de la Cultura Jurídica de Mérida, Yucatán, ubicad</w:t>
      </w:r>
      <w:r w:rsidR="00885833">
        <w:rPr>
          <w:rFonts w:ascii="Arial" w:hAnsi="Arial" w:cs="Arial"/>
          <w:sz w:val="20"/>
          <w:szCs w:val="20"/>
          <w:lang w:eastAsia="es-MX"/>
        </w:rPr>
        <w:t>a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 xml:space="preserve"> en </w:t>
      </w:r>
      <w:r w:rsidR="00A02855">
        <w:rPr>
          <w:rFonts w:ascii="Arial" w:hAnsi="Arial" w:cs="Arial"/>
          <w:sz w:val="20"/>
          <w:szCs w:val="20"/>
          <w:lang w:eastAsia="es-MX"/>
        </w:rPr>
        <w:t>c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 xml:space="preserve">alle 59 </w:t>
      </w:r>
      <w:r w:rsidR="00A02855">
        <w:rPr>
          <w:rFonts w:ascii="Arial" w:hAnsi="Arial" w:cs="Arial"/>
          <w:sz w:val="20"/>
          <w:szCs w:val="20"/>
          <w:lang w:eastAsia="es-MX"/>
        </w:rPr>
        <w:t>n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 xml:space="preserve">úmero 458, </w:t>
      </w:r>
      <w:r w:rsidR="00A02855" w:rsidRPr="001207A6">
        <w:rPr>
          <w:rFonts w:ascii="Arial" w:hAnsi="Arial" w:cs="Arial"/>
          <w:sz w:val="20"/>
          <w:szCs w:val="20"/>
          <w:lang w:eastAsia="es-MX"/>
        </w:rPr>
        <w:t xml:space="preserve">colonia 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 xml:space="preserve">Centro, </w:t>
      </w:r>
      <w:r w:rsidR="00A02855" w:rsidRPr="001207A6">
        <w:rPr>
          <w:rFonts w:ascii="Arial" w:hAnsi="Arial" w:cs="Arial"/>
          <w:sz w:val="20"/>
          <w:szCs w:val="20"/>
          <w:lang w:eastAsia="es-MX"/>
        </w:rPr>
        <w:t xml:space="preserve">código postal </w:t>
      </w:r>
      <w:r w:rsidR="001207A6" w:rsidRPr="001207A6">
        <w:rPr>
          <w:rFonts w:ascii="Arial" w:hAnsi="Arial" w:cs="Arial"/>
          <w:sz w:val="20"/>
          <w:szCs w:val="20"/>
          <w:lang w:eastAsia="es-MX"/>
        </w:rPr>
        <w:t>97000, Mérida, Yucatán</w:t>
      </w:r>
      <w:r w:rsidR="00E30AAB" w:rsidRPr="00283168">
        <w:rPr>
          <w:rFonts w:ascii="Arial" w:hAnsi="Arial" w:cs="Arial"/>
          <w:sz w:val="20"/>
          <w:szCs w:val="20"/>
          <w:lang w:eastAsia="es-MX"/>
        </w:rPr>
        <w:t>.</w:t>
      </w:r>
    </w:p>
    <w:bookmarkEnd w:id="0"/>
    <w:p w14:paraId="0415B946" w14:textId="77777777" w:rsidR="008C306E" w:rsidRPr="00283168" w:rsidRDefault="008C306E" w:rsidP="00283168">
      <w:pPr>
        <w:spacing w:after="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1730A20A" w14:textId="55824948" w:rsidR="00626160" w:rsidRPr="00E30AAB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05124BF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0285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E30AAB">
        <w:rPr>
          <w:rFonts w:ascii="Arial" w:eastAsia="Times New Roman" w:hAnsi="Arial"/>
          <w:sz w:val="20"/>
          <w:szCs w:val="20"/>
          <w:lang w:val="es-ES" w:eastAsia="es-ES"/>
        </w:rPr>
        <w:t>/100 moneda nacional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50E6E7EE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4FC">
        <w:rPr>
          <w:rFonts w:ascii="Arial" w:hAnsi="Arial" w:cs="Arial"/>
          <w:sz w:val="20"/>
          <w:szCs w:val="20"/>
          <w:lang w:val="es-ES"/>
        </w:rPr>
        <w:t>noven</w:t>
      </w:r>
      <w:r w:rsidR="00B10568">
        <w:rPr>
          <w:rFonts w:ascii="Arial" w:hAnsi="Arial" w:cs="Arial"/>
          <w:sz w:val="20"/>
          <w:szCs w:val="20"/>
          <w:lang w:val="es-ES"/>
        </w:rPr>
        <w:t xml:space="preserve">ta </w:t>
      </w:r>
      <w:r w:rsidR="008F243C" w:rsidRPr="008F243C">
        <w:rPr>
          <w:rFonts w:ascii="Arial" w:hAnsi="Arial" w:cs="Arial"/>
          <w:sz w:val="20"/>
          <w:szCs w:val="20"/>
        </w:rPr>
        <w:t xml:space="preserve">días naturales contados </w:t>
      </w:r>
      <w:r w:rsidR="00C14AF7" w:rsidRPr="00C14AF7">
        <w:rPr>
          <w:rFonts w:ascii="Arial" w:hAnsi="Arial" w:cs="Arial"/>
          <w:sz w:val="20"/>
          <w:szCs w:val="20"/>
        </w:rPr>
        <w:t xml:space="preserve">a partir de la </w:t>
      </w:r>
      <w:r w:rsidR="00A02855">
        <w:rPr>
          <w:rFonts w:ascii="Arial" w:hAnsi="Arial" w:cs="Arial"/>
          <w:sz w:val="20"/>
          <w:szCs w:val="20"/>
        </w:rPr>
        <w:t>notificación de fallo</w:t>
      </w:r>
      <w:r w:rsidR="00C14AF7" w:rsidRPr="00C14AF7">
        <w:rPr>
          <w:rFonts w:ascii="Arial" w:hAnsi="Arial" w:cs="Arial"/>
          <w:sz w:val="20"/>
          <w:szCs w:val="20"/>
        </w:rPr>
        <w:t xml:space="preserve"> y puesta a disposición del </w:t>
      </w:r>
      <w:r w:rsidR="004A5565">
        <w:rPr>
          <w:rFonts w:ascii="Arial" w:hAnsi="Arial" w:cs="Arial"/>
          <w:sz w:val="20"/>
          <w:szCs w:val="20"/>
        </w:rPr>
        <w:t>i</w:t>
      </w:r>
      <w:r w:rsidR="00C14AF7" w:rsidRPr="00C14AF7">
        <w:rPr>
          <w:rFonts w:ascii="Arial" w:hAnsi="Arial" w:cs="Arial"/>
          <w:sz w:val="20"/>
          <w:szCs w:val="20"/>
        </w:rPr>
        <w:t>nmueble</w:t>
      </w:r>
      <w:r w:rsidR="008F243C" w:rsidRPr="008F243C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AA651CB" w14:textId="2E22D366" w:rsidR="008C306E" w:rsidRPr="009E0310" w:rsidRDefault="00861BAF" w:rsidP="009E0310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 w:rsidR="008C306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E0310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7A6838" w:rsidRPr="007A6838">
        <w:rPr>
          <w:rFonts w:ascii="Arial" w:eastAsia="Times New Roman" w:hAnsi="Arial"/>
          <w:sz w:val="20"/>
          <w:szCs w:val="20"/>
          <w:lang w:eastAsia="es-ES"/>
        </w:rPr>
        <w:t>será a través de estimaciones las que se deberán formular con una periodicidad no mayor de treinta días naturales por trabajos terminados y ejecutados a entera satisfacción de la Suprema Corte de Justicia de la Nación y presentar a la persona servidora pública de la Suprema Corte de Justicia de la Nación, que realiza la supervisión interna de la obra para su revisión y autorización</w:t>
      </w:r>
      <w:r w:rsidR="004A556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186947C" w14:textId="77777777" w:rsidR="008C306E" w:rsidRPr="004A76BE" w:rsidRDefault="008C306E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01049A0D" w:rsidR="00C451B3" w:rsidRPr="00B672FC" w:rsidRDefault="00C451B3" w:rsidP="00B672FC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672FC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57E5631" w14:textId="296C6FEC" w:rsidR="00D26983" w:rsidRPr="00D26983" w:rsidRDefault="00AF307A" w:rsidP="00D26983">
      <w:pPr>
        <w:pStyle w:val="Prrafodelista"/>
        <w:numPr>
          <w:ilvl w:val="0"/>
          <w:numId w:val="47"/>
        </w:numPr>
        <w:spacing w:after="0"/>
        <w:ind w:left="709" w:hanging="425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D26983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B672F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B672FC" w:rsidRPr="00D2698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40136615"/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0A7139" w:rsidRPr="000A7139">
        <w:rPr>
          <w:rFonts w:ascii="Arial" w:hAnsi="Arial" w:cs="Arial"/>
          <w:b/>
          <w:bCs/>
          <w:snapToGrid w:val="0"/>
          <w:sz w:val="20"/>
          <w:szCs w:val="20"/>
          <w:lang w:val="es-ES"/>
        </w:rPr>
        <w:t>Rehabilitación de elementos arquitectónicos en la Casa de la Cultura Jurídica en Mérida, Yucatán</w:t>
      </w:r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8F243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D2698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</w:t>
      </w:r>
      <w:r w:rsidR="00D26983" w:rsidRPr="00D26983">
        <w:rPr>
          <w:rFonts w:ascii="Arial" w:eastAsia="Times New Roman" w:hAnsi="Arial"/>
          <w:sz w:val="20"/>
          <w:szCs w:val="20"/>
          <w:lang w:val="es-ES" w:eastAsia="es-ES"/>
        </w:rPr>
        <w:t xml:space="preserve">el inmueble ubicado en </w:t>
      </w:r>
      <w:r w:rsidR="000A7139">
        <w:rPr>
          <w:rFonts w:ascii="Arial" w:hAnsi="Arial" w:cs="Arial"/>
          <w:sz w:val="20"/>
          <w:szCs w:val="20"/>
          <w:lang w:eastAsia="es-MX"/>
        </w:rPr>
        <w:t xml:space="preserve">la </w:t>
      </w:r>
      <w:r w:rsidR="000A7139" w:rsidRPr="001207A6">
        <w:rPr>
          <w:rFonts w:ascii="Arial" w:hAnsi="Arial" w:cs="Arial"/>
          <w:sz w:val="20"/>
          <w:szCs w:val="20"/>
          <w:lang w:eastAsia="es-MX"/>
        </w:rPr>
        <w:t>Casa de la Cultura Jurídica de Mérida, Yucatán, ubicad</w:t>
      </w:r>
      <w:r w:rsidR="000A7139">
        <w:rPr>
          <w:rFonts w:ascii="Arial" w:hAnsi="Arial" w:cs="Arial"/>
          <w:sz w:val="20"/>
          <w:szCs w:val="20"/>
          <w:lang w:eastAsia="es-MX"/>
        </w:rPr>
        <w:t>a</w:t>
      </w:r>
      <w:r w:rsidR="000A7139" w:rsidRPr="001207A6">
        <w:rPr>
          <w:rFonts w:ascii="Arial" w:hAnsi="Arial" w:cs="Arial"/>
          <w:sz w:val="20"/>
          <w:szCs w:val="20"/>
          <w:lang w:eastAsia="es-MX"/>
        </w:rPr>
        <w:t xml:space="preserve"> en </w:t>
      </w:r>
      <w:r w:rsidR="00A02855" w:rsidRPr="001207A6">
        <w:rPr>
          <w:rFonts w:ascii="Arial" w:hAnsi="Arial" w:cs="Arial"/>
          <w:sz w:val="20"/>
          <w:szCs w:val="20"/>
          <w:lang w:eastAsia="es-MX"/>
        </w:rPr>
        <w:t xml:space="preserve">calle </w:t>
      </w:r>
      <w:r w:rsidR="000A7139" w:rsidRPr="001207A6">
        <w:rPr>
          <w:rFonts w:ascii="Arial" w:hAnsi="Arial" w:cs="Arial"/>
          <w:sz w:val="20"/>
          <w:szCs w:val="20"/>
          <w:lang w:eastAsia="es-MX"/>
        </w:rPr>
        <w:t xml:space="preserve">59 Número 458, </w:t>
      </w:r>
      <w:r w:rsidR="00A02855" w:rsidRPr="001207A6">
        <w:rPr>
          <w:rFonts w:ascii="Arial" w:hAnsi="Arial" w:cs="Arial"/>
          <w:sz w:val="20"/>
          <w:szCs w:val="20"/>
          <w:lang w:eastAsia="es-MX"/>
        </w:rPr>
        <w:t xml:space="preserve">colonia </w:t>
      </w:r>
      <w:r w:rsidR="000A7139" w:rsidRPr="001207A6">
        <w:rPr>
          <w:rFonts w:ascii="Arial" w:hAnsi="Arial" w:cs="Arial"/>
          <w:sz w:val="20"/>
          <w:szCs w:val="20"/>
          <w:lang w:eastAsia="es-MX"/>
        </w:rPr>
        <w:t xml:space="preserve">Centro, </w:t>
      </w:r>
      <w:r w:rsidR="00A02855" w:rsidRPr="001207A6">
        <w:rPr>
          <w:rFonts w:ascii="Arial" w:hAnsi="Arial" w:cs="Arial"/>
          <w:sz w:val="20"/>
          <w:szCs w:val="20"/>
          <w:lang w:eastAsia="es-MX"/>
        </w:rPr>
        <w:t xml:space="preserve">código postal </w:t>
      </w:r>
      <w:r w:rsidR="000A7139" w:rsidRPr="001207A6">
        <w:rPr>
          <w:rFonts w:ascii="Arial" w:hAnsi="Arial" w:cs="Arial"/>
          <w:sz w:val="20"/>
          <w:szCs w:val="20"/>
          <w:lang w:eastAsia="es-MX"/>
        </w:rPr>
        <w:t>97000, Mérida, Yucatán</w:t>
      </w:r>
      <w:r w:rsidR="00D26983" w:rsidRPr="00D26983">
        <w:rPr>
          <w:rFonts w:ascii="Arial" w:hAnsi="Arial" w:cs="Arial"/>
          <w:sz w:val="20"/>
          <w:szCs w:val="20"/>
          <w:lang w:eastAsia="es-MX"/>
        </w:rPr>
        <w:t>.</w:t>
      </w:r>
    </w:p>
    <w:bookmarkEnd w:id="1"/>
    <w:p w14:paraId="0880E89C" w14:textId="0780F4BB" w:rsidR="008F243C" w:rsidRDefault="008F243C" w:rsidP="00D26983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D26983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6614E857" w:rsidR="004619E8" w:rsidRPr="00220EF0" w:rsidRDefault="004619E8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0285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2A41F635" w:rsidR="00BA0232" w:rsidRPr="00BA0232" w:rsidRDefault="00757EC1" w:rsidP="00D26983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4A5565" w:rsidRPr="004A5565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de </w:t>
      </w:r>
      <w:r w:rsidR="000A7139">
        <w:rPr>
          <w:rFonts w:ascii="Arial" w:eastAsia="Times New Roman" w:hAnsi="Arial"/>
          <w:sz w:val="20"/>
          <w:szCs w:val="20"/>
          <w:lang w:val="es-ES" w:eastAsia="es-ES"/>
        </w:rPr>
        <w:t>nove</w:t>
      </w:r>
      <w:r w:rsidR="004A5565" w:rsidRPr="004A5565">
        <w:rPr>
          <w:rFonts w:ascii="Arial" w:eastAsia="Times New Roman" w:hAnsi="Arial"/>
          <w:sz w:val="20"/>
          <w:szCs w:val="20"/>
          <w:lang w:val="es-ES" w:eastAsia="es-ES"/>
        </w:rPr>
        <w:t xml:space="preserve">nta </w:t>
      </w:r>
      <w:r w:rsidR="004A5565" w:rsidRPr="004A5565">
        <w:rPr>
          <w:rFonts w:ascii="Arial" w:eastAsia="Times New Roman" w:hAnsi="Arial"/>
          <w:sz w:val="20"/>
          <w:szCs w:val="20"/>
          <w:lang w:eastAsia="es-ES"/>
        </w:rPr>
        <w:t xml:space="preserve">días naturales contados a partir de la </w:t>
      </w:r>
      <w:r w:rsidR="0025124C">
        <w:rPr>
          <w:rFonts w:ascii="Arial" w:eastAsia="Times New Roman" w:hAnsi="Arial"/>
          <w:sz w:val="20"/>
          <w:szCs w:val="20"/>
          <w:lang w:eastAsia="es-ES"/>
        </w:rPr>
        <w:t>notificación de fallo</w:t>
      </w:r>
      <w:r w:rsidR="004A5565" w:rsidRPr="004A5565">
        <w:rPr>
          <w:rFonts w:ascii="Arial" w:eastAsia="Times New Roman" w:hAnsi="Arial"/>
          <w:sz w:val="20"/>
          <w:szCs w:val="20"/>
          <w:lang w:eastAsia="es-ES"/>
        </w:rPr>
        <w:t xml:space="preserve"> y puesta a disposición del </w:t>
      </w:r>
      <w:r w:rsidR="004A5565">
        <w:rPr>
          <w:rFonts w:ascii="Arial" w:eastAsia="Times New Roman" w:hAnsi="Arial"/>
          <w:sz w:val="20"/>
          <w:szCs w:val="20"/>
          <w:lang w:eastAsia="es-ES"/>
        </w:rPr>
        <w:t>i</w:t>
      </w:r>
      <w:r w:rsidR="004A5565" w:rsidRPr="004A5565">
        <w:rPr>
          <w:rFonts w:ascii="Arial" w:eastAsia="Times New Roman" w:hAnsi="Arial"/>
          <w:sz w:val="20"/>
          <w:szCs w:val="20"/>
          <w:lang w:eastAsia="es-ES"/>
        </w:rPr>
        <w:t>nmueble</w:t>
      </w:r>
      <w:r w:rsidR="008F243C" w:rsidRPr="008F243C">
        <w:rPr>
          <w:rFonts w:ascii="Arial" w:hAnsi="Arial" w:cs="Arial"/>
          <w:sz w:val="20"/>
          <w:szCs w:val="20"/>
        </w:rPr>
        <w:t>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1D5B1E8" w14:textId="1FD3660E" w:rsidR="00BE1BAC" w:rsidRDefault="00757EC1" w:rsidP="004A5565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4A556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7A6838" w:rsidRPr="007A6838">
        <w:rPr>
          <w:rFonts w:ascii="Arial" w:eastAsia="Times New Roman" w:hAnsi="Arial"/>
          <w:sz w:val="20"/>
          <w:szCs w:val="20"/>
          <w:lang w:eastAsia="es-ES"/>
        </w:rPr>
        <w:t>será a través de estimaciones las que se deberán formular con una periodicidad no mayor de treinta días naturales por trabajos terminados y ejecutados a entera satisfacción de la Suprema Corte de Justicia de la Nación y presentar a la persona servidora pública de la Suprema Corte de Justicia de la Nación, que realiza la supervisión interna de la obra para su revisión y autorización</w:t>
      </w:r>
      <w:r w:rsidR="004A5565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2F3B4B30" w14:textId="77777777" w:rsidR="004A5565" w:rsidRPr="004A5565" w:rsidRDefault="004A5565" w:rsidP="004A556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D72960" w:rsidSect="00FC7C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2B7D" w14:textId="77777777" w:rsidR="00CF432B" w:rsidRDefault="00CF432B" w:rsidP="00C451B3">
      <w:pPr>
        <w:spacing w:after="0" w:line="240" w:lineRule="auto"/>
      </w:pPr>
      <w:r>
        <w:separator/>
      </w:r>
    </w:p>
  </w:endnote>
  <w:endnote w:type="continuationSeparator" w:id="0">
    <w:p w14:paraId="7CA6CE95" w14:textId="77777777" w:rsidR="00CF432B" w:rsidRDefault="00CF432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64DEC" w14:textId="77777777" w:rsidR="00E94D09" w:rsidRDefault="00E94D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248CFEFA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</w:t>
    </w:r>
    <w:r w:rsidR="00566043">
      <w:rPr>
        <w:rFonts w:ascii="Arial" w:hAnsi="Arial" w:cs="Arial"/>
        <w:sz w:val="10"/>
        <w:szCs w:val="10"/>
        <w:lang w:val="en-US"/>
      </w:rPr>
      <w:t>0</w:t>
    </w:r>
    <w:r w:rsidR="00AE7CE7">
      <w:rPr>
        <w:rFonts w:ascii="Arial" w:hAnsi="Arial" w:cs="Arial"/>
        <w:sz w:val="10"/>
        <w:szCs w:val="10"/>
        <w:lang w:val="en-US"/>
      </w:rPr>
      <w:t>0</w:t>
    </w:r>
    <w:r w:rsidR="00B672FC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AE7CE7">
      <w:rPr>
        <w:rFonts w:ascii="Arial" w:hAnsi="Arial" w:cs="Arial"/>
        <w:sz w:val="10"/>
        <w:szCs w:val="10"/>
        <w:lang w:val="en-US"/>
      </w:rPr>
      <w:t>5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E94D09">
      <w:rPr>
        <w:rFonts w:ascii="Arial" w:hAnsi="Arial" w:cs="Arial"/>
        <w:sz w:val="10"/>
        <w:szCs w:val="10"/>
        <w:lang w:val="en-US"/>
      </w:rPr>
      <w:t>3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CAA0B" w14:textId="77777777" w:rsidR="00E94D09" w:rsidRDefault="00E94D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7FEF0" w14:textId="77777777" w:rsidR="00CF432B" w:rsidRDefault="00CF432B" w:rsidP="00C451B3">
      <w:pPr>
        <w:spacing w:after="0" w:line="240" w:lineRule="auto"/>
      </w:pPr>
      <w:r>
        <w:separator/>
      </w:r>
    </w:p>
  </w:footnote>
  <w:footnote w:type="continuationSeparator" w:id="0">
    <w:p w14:paraId="57FEB369" w14:textId="77777777" w:rsidR="00CF432B" w:rsidRDefault="00CF432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749A0" w14:textId="77777777" w:rsidR="00E94D09" w:rsidRDefault="00E94D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3B9FD" w14:textId="77777777" w:rsidR="006C28B8" w:rsidRPr="006C28B8" w:rsidRDefault="006C28B8" w:rsidP="006C28B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46292767"/>
    <w:bookmarkStart w:id="3" w:name="_Hlk146292768"/>
    <w:bookmarkStart w:id="4" w:name="_Hlk174120696"/>
    <w:bookmarkStart w:id="5" w:name="_Hlk174120697"/>
    <w:bookmarkStart w:id="6" w:name="_Hlk174120699"/>
    <w:bookmarkStart w:id="7" w:name="_Hlk174120700"/>
    <w:bookmarkStart w:id="8" w:name="_Hlk174120701"/>
    <w:bookmarkStart w:id="9" w:name="_Hlk174120702"/>
    <w:bookmarkStart w:id="10" w:name="_Hlk174120703"/>
    <w:bookmarkStart w:id="11" w:name="_Hlk174120704"/>
    <w:bookmarkStart w:id="12" w:name="_Hlk174120705"/>
    <w:bookmarkStart w:id="13" w:name="_Hlk174120706"/>
    <w:bookmarkStart w:id="14" w:name="_Hlk174120707"/>
    <w:bookmarkStart w:id="15" w:name="_Hlk174120708"/>
    <w:bookmarkStart w:id="16" w:name="_Hlk174120709"/>
    <w:bookmarkStart w:id="17" w:name="_Hlk174120710"/>
    <w:r w:rsidRPr="006C28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610073B0" w14:textId="1C1E6262" w:rsidR="004114CB" w:rsidRPr="004114CB" w:rsidRDefault="006C28B8" w:rsidP="006C28B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8" w:name="_Hlk165651556"/>
    <w:bookmarkStart w:id="19" w:name="_Hlk165651557"/>
    <w:bookmarkStart w:id="20" w:name="_Hlk165651571"/>
    <w:bookmarkStart w:id="21" w:name="_Hlk165651572"/>
    <w:r w:rsidRPr="006C28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2" w:name="_Hlk165651677"/>
    <w:r w:rsidRPr="006C28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4114CB" w:rsidRPr="004114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D6FF5C" w14:textId="78A2ED73" w:rsidR="00BC2979" w:rsidRPr="004B5091" w:rsidRDefault="00BC2979" w:rsidP="004114C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3AF9D" w14:textId="77777777" w:rsidR="00E94D09" w:rsidRDefault="00E94D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EC3332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355397731" o:spid="_x0000_i1025" type="#_x0000_t75" style="width:11pt;height:11pt;visibility:visible;mso-wrap-style:square">
            <v:imagedata r:id="rId1" o:title=""/>
          </v:shape>
        </w:pict>
      </mc:Choice>
      <mc:Fallback>
        <w:drawing>
          <wp:inline distT="0" distB="0" distL="0" distR="0" wp14:anchorId="4E7CD9AE" wp14:editId="26B7D323">
            <wp:extent cx="139700" cy="139700"/>
            <wp:effectExtent l="0" t="0" r="0" b="0"/>
            <wp:docPr id="1355397731" name="Imagen 1355397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9E094C"/>
    <w:multiLevelType w:val="hybridMultilevel"/>
    <w:tmpl w:val="64D0F722"/>
    <w:lvl w:ilvl="0" w:tplc="F7B8D922">
      <w:start w:val="1"/>
      <w:numFmt w:val="low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F2756"/>
    <w:multiLevelType w:val="hybridMultilevel"/>
    <w:tmpl w:val="7C8CA9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2"/>
  </w:num>
  <w:num w:numId="2" w16cid:durableId="1352493640">
    <w:abstractNumId w:val="15"/>
  </w:num>
  <w:num w:numId="3" w16cid:durableId="285160401">
    <w:abstractNumId w:val="41"/>
  </w:num>
  <w:num w:numId="4" w16cid:durableId="1748074209">
    <w:abstractNumId w:val="23"/>
  </w:num>
  <w:num w:numId="5" w16cid:durableId="357317374">
    <w:abstractNumId w:val="11"/>
  </w:num>
  <w:num w:numId="6" w16cid:durableId="581065803">
    <w:abstractNumId w:val="29"/>
  </w:num>
  <w:num w:numId="7" w16cid:durableId="1115557967">
    <w:abstractNumId w:val="9"/>
  </w:num>
  <w:num w:numId="8" w16cid:durableId="967007449">
    <w:abstractNumId w:val="12"/>
  </w:num>
  <w:num w:numId="9" w16cid:durableId="1901331926">
    <w:abstractNumId w:val="26"/>
  </w:num>
  <w:num w:numId="10" w16cid:durableId="1807503886">
    <w:abstractNumId w:val="36"/>
  </w:num>
  <w:num w:numId="11" w16cid:durableId="25717442">
    <w:abstractNumId w:val="42"/>
  </w:num>
  <w:num w:numId="12" w16cid:durableId="349333151">
    <w:abstractNumId w:val="33"/>
  </w:num>
  <w:num w:numId="13" w16cid:durableId="2042049703">
    <w:abstractNumId w:val="22"/>
  </w:num>
  <w:num w:numId="14" w16cid:durableId="574318065">
    <w:abstractNumId w:val="34"/>
  </w:num>
  <w:num w:numId="15" w16cid:durableId="1460876395">
    <w:abstractNumId w:val="21"/>
  </w:num>
  <w:num w:numId="16" w16cid:durableId="1080954692">
    <w:abstractNumId w:val="40"/>
  </w:num>
  <w:num w:numId="17" w16cid:durableId="1867790324">
    <w:abstractNumId w:val="43"/>
  </w:num>
  <w:num w:numId="18" w16cid:durableId="1470630537">
    <w:abstractNumId w:val="8"/>
  </w:num>
  <w:num w:numId="19" w16cid:durableId="1893536550">
    <w:abstractNumId w:val="1"/>
  </w:num>
  <w:num w:numId="20" w16cid:durableId="968050637">
    <w:abstractNumId w:val="16"/>
  </w:num>
  <w:num w:numId="21" w16cid:durableId="1282497268">
    <w:abstractNumId w:val="24"/>
  </w:num>
  <w:num w:numId="22" w16cid:durableId="930896670">
    <w:abstractNumId w:val="14"/>
  </w:num>
  <w:num w:numId="23" w16cid:durableId="1502351908">
    <w:abstractNumId w:val="37"/>
  </w:num>
  <w:num w:numId="24" w16cid:durableId="811678961">
    <w:abstractNumId w:val="18"/>
  </w:num>
  <w:num w:numId="25" w16cid:durableId="1104306507">
    <w:abstractNumId w:val="3"/>
  </w:num>
  <w:num w:numId="26" w16cid:durableId="329408175">
    <w:abstractNumId w:val="35"/>
  </w:num>
  <w:num w:numId="27" w16cid:durableId="1772435631">
    <w:abstractNumId w:val="17"/>
  </w:num>
  <w:num w:numId="28" w16cid:durableId="426579423">
    <w:abstractNumId w:val="28"/>
  </w:num>
  <w:num w:numId="29" w16cid:durableId="18408051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8"/>
  </w:num>
  <w:num w:numId="31" w16cid:durableId="268582701">
    <w:abstractNumId w:val="19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1"/>
  </w:num>
  <w:num w:numId="35" w16cid:durableId="1921061313">
    <w:abstractNumId w:val="0"/>
  </w:num>
  <w:num w:numId="36" w16cid:durableId="1395272481">
    <w:abstractNumId w:val="10"/>
  </w:num>
  <w:num w:numId="37" w16cid:durableId="1190224008">
    <w:abstractNumId w:val="6"/>
  </w:num>
  <w:num w:numId="38" w16cid:durableId="623511711">
    <w:abstractNumId w:val="13"/>
  </w:num>
  <w:num w:numId="39" w16cid:durableId="1856843633">
    <w:abstractNumId w:val="30"/>
  </w:num>
  <w:num w:numId="40" w16cid:durableId="2057121000">
    <w:abstractNumId w:val="45"/>
  </w:num>
  <w:num w:numId="41" w16cid:durableId="320695178">
    <w:abstractNumId w:val="39"/>
  </w:num>
  <w:num w:numId="42" w16cid:durableId="1941643292">
    <w:abstractNumId w:val="44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27"/>
  </w:num>
  <w:num w:numId="46" w16cid:durableId="1890651387">
    <w:abstractNumId w:val="20"/>
  </w:num>
  <w:num w:numId="47" w16cid:durableId="695040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74798"/>
    <w:rsid w:val="00082E61"/>
    <w:rsid w:val="0009119F"/>
    <w:rsid w:val="0009169A"/>
    <w:rsid w:val="00091DCD"/>
    <w:rsid w:val="000964B0"/>
    <w:rsid w:val="000A2969"/>
    <w:rsid w:val="000A4B6A"/>
    <w:rsid w:val="000A5520"/>
    <w:rsid w:val="000A7139"/>
    <w:rsid w:val="000C2D9B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07A6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83815"/>
    <w:rsid w:val="001911A1"/>
    <w:rsid w:val="001932A5"/>
    <w:rsid w:val="001A025B"/>
    <w:rsid w:val="001A4E0F"/>
    <w:rsid w:val="001B0470"/>
    <w:rsid w:val="001B171B"/>
    <w:rsid w:val="001B1C65"/>
    <w:rsid w:val="001B2049"/>
    <w:rsid w:val="001B4300"/>
    <w:rsid w:val="001C43B9"/>
    <w:rsid w:val="001D59D9"/>
    <w:rsid w:val="001E5F73"/>
    <w:rsid w:val="001E64EF"/>
    <w:rsid w:val="001E64FC"/>
    <w:rsid w:val="001F3775"/>
    <w:rsid w:val="001F7300"/>
    <w:rsid w:val="00201A2D"/>
    <w:rsid w:val="00203302"/>
    <w:rsid w:val="00206896"/>
    <w:rsid w:val="00220EF0"/>
    <w:rsid w:val="00225D75"/>
    <w:rsid w:val="002301D2"/>
    <w:rsid w:val="00230252"/>
    <w:rsid w:val="002309D7"/>
    <w:rsid w:val="00230FAB"/>
    <w:rsid w:val="00236AEC"/>
    <w:rsid w:val="0025124C"/>
    <w:rsid w:val="0025195F"/>
    <w:rsid w:val="0025272D"/>
    <w:rsid w:val="0026392C"/>
    <w:rsid w:val="0026751A"/>
    <w:rsid w:val="00270397"/>
    <w:rsid w:val="00270CBA"/>
    <w:rsid w:val="00277993"/>
    <w:rsid w:val="00280168"/>
    <w:rsid w:val="00283168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161B2"/>
    <w:rsid w:val="00320A59"/>
    <w:rsid w:val="003242DC"/>
    <w:rsid w:val="00325115"/>
    <w:rsid w:val="00335708"/>
    <w:rsid w:val="003550B0"/>
    <w:rsid w:val="0036612D"/>
    <w:rsid w:val="003700E3"/>
    <w:rsid w:val="00372885"/>
    <w:rsid w:val="00374C95"/>
    <w:rsid w:val="00377CDA"/>
    <w:rsid w:val="00385887"/>
    <w:rsid w:val="00392608"/>
    <w:rsid w:val="003A2E47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073D"/>
    <w:rsid w:val="00411237"/>
    <w:rsid w:val="004114CB"/>
    <w:rsid w:val="00423DB8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A5565"/>
    <w:rsid w:val="004A76BE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40D2"/>
    <w:rsid w:val="00554781"/>
    <w:rsid w:val="005577D0"/>
    <w:rsid w:val="0056399C"/>
    <w:rsid w:val="00564E12"/>
    <w:rsid w:val="00566043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D3832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869B2"/>
    <w:rsid w:val="00695EC3"/>
    <w:rsid w:val="006964D6"/>
    <w:rsid w:val="006B1686"/>
    <w:rsid w:val="006C28B8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A6838"/>
    <w:rsid w:val="007D15D6"/>
    <w:rsid w:val="007D49DB"/>
    <w:rsid w:val="007E53CB"/>
    <w:rsid w:val="00801021"/>
    <w:rsid w:val="00802E8B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833"/>
    <w:rsid w:val="00885BD6"/>
    <w:rsid w:val="00887597"/>
    <w:rsid w:val="008964B1"/>
    <w:rsid w:val="008A104D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A38EF"/>
    <w:rsid w:val="009C24A2"/>
    <w:rsid w:val="009D0A63"/>
    <w:rsid w:val="009D2669"/>
    <w:rsid w:val="009D74E5"/>
    <w:rsid w:val="009E0310"/>
    <w:rsid w:val="009E7C12"/>
    <w:rsid w:val="009F0C2B"/>
    <w:rsid w:val="009F2459"/>
    <w:rsid w:val="009F4660"/>
    <w:rsid w:val="00A02855"/>
    <w:rsid w:val="00A044F5"/>
    <w:rsid w:val="00A312E9"/>
    <w:rsid w:val="00A31C1E"/>
    <w:rsid w:val="00A36096"/>
    <w:rsid w:val="00A53937"/>
    <w:rsid w:val="00A65441"/>
    <w:rsid w:val="00A67A8A"/>
    <w:rsid w:val="00A71A74"/>
    <w:rsid w:val="00A72513"/>
    <w:rsid w:val="00A73EFF"/>
    <w:rsid w:val="00A84AF4"/>
    <w:rsid w:val="00A85B4B"/>
    <w:rsid w:val="00AA0EAA"/>
    <w:rsid w:val="00AA19DB"/>
    <w:rsid w:val="00AB096E"/>
    <w:rsid w:val="00AB6076"/>
    <w:rsid w:val="00AC4171"/>
    <w:rsid w:val="00AD2012"/>
    <w:rsid w:val="00AD3F66"/>
    <w:rsid w:val="00AE7BC6"/>
    <w:rsid w:val="00AE7CE7"/>
    <w:rsid w:val="00AF2DF6"/>
    <w:rsid w:val="00AF307A"/>
    <w:rsid w:val="00AF4502"/>
    <w:rsid w:val="00AF7D14"/>
    <w:rsid w:val="00B004A8"/>
    <w:rsid w:val="00B10568"/>
    <w:rsid w:val="00B132BD"/>
    <w:rsid w:val="00B147D5"/>
    <w:rsid w:val="00B17053"/>
    <w:rsid w:val="00B23FB0"/>
    <w:rsid w:val="00B24C4F"/>
    <w:rsid w:val="00B276FE"/>
    <w:rsid w:val="00B30D36"/>
    <w:rsid w:val="00B357EE"/>
    <w:rsid w:val="00B45DF1"/>
    <w:rsid w:val="00B53B2C"/>
    <w:rsid w:val="00B5447A"/>
    <w:rsid w:val="00B6709E"/>
    <w:rsid w:val="00B672FC"/>
    <w:rsid w:val="00B759A8"/>
    <w:rsid w:val="00B810E1"/>
    <w:rsid w:val="00B83C33"/>
    <w:rsid w:val="00B84450"/>
    <w:rsid w:val="00B84B86"/>
    <w:rsid w:val="00B87C1A"/>
    <w:rsid w:val="00B97A1C"/>
    <w:rsid w:val="00BA0232"/>
    <w:rsid w:val="00BA0788"/>
    <w:rsid w:val="00BA11E5"/>
    <w:rsid w:val="00BA512E"/>
    <w:rsid w:val="00BB0450"/>
    <w:rsid w:val="00BB1C07"/>
    <w:rsid w:val="00BB2767"/>
    <w:rsid w:val="00BC2979"/>
    <w:rsid w:val="00BD0E78"/>
    <w:rsid w:val="00BE1BAC"/>
    <w:rsid w:val="00BE449A"/>
    <w:rsid w:val="00BE6B5F"/>
    <w:rsid w:val="00BF4857"/>
    <w:rsid w:val="00C14AF7"/>
    <w:rsid w:val="00C230C0"/>
    <w:rsid w:val="00C31A83"/>
    <w:rsid w:val="00C343D2"/>
    <w:rsid w:val="00C367D1"/>
    <w:rsid w:val="00C40132"/>
    <w:rsid w:val="00C43D4B"/>
    <w:rsid w:val="00C451B3"/>
    <w:rsid w:val="00C528FC"/>
    <w:rsid w:val="00C52CCA"/>
    <w:rsid w:val="00C56312"/>
    <w:rsid w:val="00C62045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CF432B"/>
    <w:rsid w:val="00D01034"/>
    <w:rsid w:val="00D040A6"/>
    <w:rsid w:val="00D05A3E"/>
    <w:rsid w:val="00D14E9E"/>
    <w:rsid w:val="00D14F0D"/>
    <w:rsid w:val="00D159D4"/>
    <w:rsid w:val="00D21124"/>
    <w:rsid w:val="00D24DAB"/>
    <w:rsid w:val="00D25CD9"/>
    <w:rsid w:val="00D26983"/>
    <w:rsid w:val="00D47D19"/>
    <w:rsid w:val="00D50018"/>
    <w:rsid w:val="00D56F1F"/>
    <w:rsid w:val="00D60925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3C3A"/>
    <w:rsid w:val="00E15A42"/>
    <w:rsid w:val="00E25171"/>
    <w:rsid w:val="00E30AAB"/>
    <w:rsid w:val="00E72281"/>
    <w:rsid w:val="00E90445"/>
    <w:rsid w:val="00E930FE"/>
    <w:rsid w:val="00E94D09"/>
    <w:rsid w:val="00E95542"/>
    <w:rsid w:val="00E97B5C"/>
    <w:rsid w:val="00EA3071"/>
    <w:rsid w:val="00EB6FC8"/>
    <w:rsid w:val="00EB75B4"/>
    <w:rsid w:val="00ED1456"/>
    <w:rsid w:val="00ED24ED"/>
    <w:rsid w:val="00EE3766"/>
    <w:rsid w:val="00EE5D94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2031"/>
    <w:rsid w:val="00FA5F5A"/>
    <w:rsid w:val="00FB20B9"/>
    <w:rsid w:val="00FB5072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778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2024-08-19T17:00:00Z</dcterms:created>
  <dcterms:modified xsi:type="dcterms:W3CDTF">2025-02-28T18:05:00Z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